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25" w:rsidRPr="00C95225" w:rsidRDefault="00C95225" w:rsidP="00C95225">
      <w:pPr>
        <w:jc w:val="center"/>
        <w:rPr>
          <w:b/>
          <w:color w:val="FF0000"/>
        </w:rPr>
      </w:pPr>
      <w:r w:rsidRPr="00C95225">
        <w:rPr>
          <w:b/>
          <w:color w:val="FF0000"/>
          <w:sz w:val="28"/>
          <w:szCs w:val="28"/>
        </w:rPr>
        <w:t>34</w:t>
      </w:r>
      <w:r w:rsidRPr="00C95225">
        <w:rPr>
          <w:b/>
          <w:color w:val="FF0000"/>
        </w:rPr>
        <w:t xml:space="preserve"> неделя с 6.05.- 8.05.20. Тема «Моя страна»</w:t>
      </w:r>
    </w:p>
    <w:p w:rsidR="00E41FF2" w:rsidRDefault="00C95225" w:rsidP="00C95225">
      <w:pPr>
        <w:jc w:val="center"/>
        <w:rPr>
          <w:b/>
          <w:color w:val="FF0000"/>
          <w:lang w:eastAsia="en-US"/>
        </w:rPr>
      </w:pPr>
      <w:r w:rsidRPr="00C95225">
        <w:rPr>
          <w:b/>
          <w:color w:val="FF0000"/>
        </w:rPr>
        <w:t xml:space="preserve">Наш день </w:t>
      </w:r>
      <w:r w:rsidRPr="00C95225">
        <w:rPr>
          <w:b/>
          <w:color w:val="FF0000"/>
          <w:lang w:eastAsia="en-US"/>
        </w:rPr>
        <w:t xml:space="preserve">Среда </w:t>
      </w:r>
      <w:r w:rsidRPr="00C95225">
        <w:rPr>
          <w:b/>
          <w:color w:val="FF0000"/>
          <w:lang w:eastAsia="en-US"/>
        </w:rPr>
        <w:t>6.05.20</w:t>
      </w:r>
    </w:p>
    <w:p w:rsidR="00C95225" w:rsidRDefault="00C95225" w:rsidP="00C95225">
      <w:pPr>
        <w:rPr>
          <w:rFonts w:eastAsia="Calibri"/>
          <w:b/>
        </w:rPr>
      </w:pPr>
      <w:r w:rsidRPr="003C1FD1">
        <w:rPr>
          <w:rFonts w:eastAsia="Calibri"/>
          <w:b/>
        </w:rPr>
        <w:t>1.Речь и речевое общение</w:t>
      </w:r>
      <w:r>
        <w:rPr>
          <w:rFonts w:eastAsia="Calibri"/>
          <w:b/>
        </w:rPr>
        <w:t xml:space="preserve"> </w:t>
      </w:r>
    </w:p>
    <w:p w:rsidR="00C95225" w:rsidRPr="00E72953" w:rsidRDefault="00C95225" w:rsidP="00C95225">
      <w:r w:rsidRPr="00E72953">
        <w:t>Тема: «Кремлёвские звёзды»</w:t>
      </w:r>
    </w:p>
    <w:p w:rsidR="00C95225" w:rsidRPr="00E72953" w:rsidRDefault="00C95225" w:rsidP="00C95225">
      <w:r w:rsidRPr="00E72953">
        <w:t>Задачи: расширить представление о Москве; вовлекать в дружескую беседу; побуждать высказываться на темы из личного опыта; учить строить тексты-описания; образовывать формы одушевлённых существительных винительного падежа множественного числа; обогащать словарь образными словами и</w:t>
      </w:r>
      <w:r>
        <w:t xml:space="preserve"> выражениями; развивать дикцию.</w:t>
      </w:r>
    </w:p>
    <w:p w:rsidR="00C95225" w:rsidRPr="00E72953" w:rsidRDefault="00C95225" w:rsidP="00C95225">
      <w:pPr>
        <w:spacing w:line="259" w:lineRule="auto"/>
      </w:pPr>
      <w:r w:rsidRPr="003C1FD1">
        <w:rPr>
          <w:b/>
        </w:rPr>
        <w:t>2.Двигательная деятельность (У)</w:t>
      </w:r>
      <w:r>
        <w:rPr>
          <w:b/>
        </w:rPr>
        <w:t xml:space="preserve"> </w:t>
      </w:r>
      <w:r w:rsidRPr="00875D44">
        <w:t>По плану инструктора ФИЗО</w:t>
      </w:r>
    </w:p>
    <w:p w:rsidR="00C95225" w:rsidRDefault="00C95225" w:rsidP="00C95225">
      <w:pPr>
        <w:rPr>
          <w:b/>
          <w:color w:val="FF0000"/>
          <w:lang w:eastAsia="en-US"/>
        </w:rPr>
      </w:pPr>
      <w:r w:rsidRPr="003C1FD1">
        <w:rPr>
          <w:b/>
        </w:rPr>
        <w:t>3.Изобразительная деятельность (лепка</w:t>
      </w:r>
      <w:r w:rsidR="00CA1DB6">
        <w:rPr>
          <w:b/>
        </w:rPr>
        <w:t xml:space="preserve">) по плану специалиста </w:t>
      </w:r>
      <w:proofErr w:type="gramStart"/>
      <w:r w:rsidR="00CA1DB6">
        <w:rPr>
          <w:b/>
        </w:rPr>
        <w:t>по</w:t>
      </w:r>
      <w:proofErr w:type="gramEnd"/>
      <w:r w:rsidR="00CA1DB6">
        <w:rPr>
          <w:b/>
        </w:rPr>
        <w:t xml:space="preserve"> изо (на сайте)</w:t>
      </w:r>
    </w:p>
    <w:p w:rsidR="00C95225" w:rsidRPr="00C95225" w:rsidRDefault="00C95225" w:rsidP="00C95225">
      <w:pPr>
        <w:rPr>
          <w:lang w:eastAsia="en-US"/>
        </w:rPr>
      </w:pPr>
    </w:p>
    <w:p w:rsidR="0089087F" w:rsidRDefault="0089087F" w:rsidP="00CA1DB6">
      <w:r>
        <w:t xml:space="preserve">Просмотр презентации «Моя Родина – Россия» </w:t>
      </w:r>
      <w:r w:rsidR="00CA1DB6">
        <w:t>познакомить с картой России, российской государственной символикой (флаг, герб, гимн), обобщить сведения, полученные ими в течение года.</w:t>
      </w:r>
      <w:r w:rsidRPr="0089087F">
        <w:t xml:space="preserve"> </w:t>
      </w:r>
      <w:hyperlink r:id="rId5" w:history="1">
        <w:r w:rsidRPr="00B907E2">
          <w:rPr>
            <w:rStyle w:val="a3"/>
          </w:rPr>
          <w:t>https://kopilkaurokov.ru/nachalniyeKlassi/presentacii/rossiia-rodina-moia-1</w:t>
        </w:r>
      </w:hyperlink>
    </w:p>
    <w:p w:rsidR="0089087F" w:rsidRDefault="0089087F" w:rsidP="00CA1DB6"/>
    <w:p w:rsidR="00C95225" w:rsidRDefault="00CA1DB6" w:rsidP="00C95225">
      <w:pPr>
        <w:rPr>
          <w:color w:val="000000"/>
        </w:rPr>
      </w:pPr>
      <w:r>
        <w:rPr>
          <w:b/>
          <w:bCs/>
          <w:iCs/>
          <w:color w:val="000000"/>
          <w:shd w:val="clear" w:color="auto" w:fill="FFFFFF"/>
        </w:rPr>
        <w:t>Слушание фронтовых песен</w:t>
      </w:r>
      <w:r>
        <w:rPr>
          <w:b/>
          <w:bCs/>
          <w:i/>
          <w:iCs/>
          <w:color w:val="000000"/>
          <w:shd w:val="clear" w:color="auto" w:fill="FFFFFF"/>
        </w:rPr>
        <w:t xml:space="preserve">  </w:t>
      </w:r>
      <w:r>
        <w:rPr>
          <w:color w:val="000000"/>
        </w:rPr>
        <w:t>- развивать эмоциональную отзывчивость  на музыку, воспитывать чувство гордости за свой народ. </w:t>
      </w:r>
      <w:hyperlink r:id="rId6" w:history="1">
        <w:r w:rsidR="0089087F" w:rsidRPr="00B907E2">
          <w:rPr>
            <w:rStyle w:val="a3"/>
          </w:rPr>
          <w:t>https://ruq.hotmo.org/collection/327</w:t>
        </w:r>
      </w:hyperlink>
    </w:p>
    <w:p w:rsidR="0089087F" w:rsidRPr="00C95225" w:rsidRDefault="0089087F" w:rsidP="00C95225">
      <w:pPr>
        <w:rPr>
          <w:lang w:eastAsia="en-US"/>
        </w:rPr>
      </w:pPr>
    </w:p>
    <w:p w:rsidR="00CA1DB6" w:rsidRDefault="00CA1DB6" w:rsidP="00CA1DB6">
      <w:r>
        <w:rPr>
          <w:b/>
        </w:rPr>
        <w:t>«Продолжи узор по клеточкам»</w:t>
      </w:r>
      <w:r>
        <w:t xml:space="preserve"> - развитие графических навыков </w:t>
      </w:r>
    </w:p>
    <w:p w:rsidR="00C95225" w:rsidRDefault="00CA1DB6" w:rsidP="00CA1DB6">
      <w:r>
        <w:rPr>
          <w:b/>
        </w:rPr>
        <w:t>Словарная</w:t>
      </w:r>
      <w:r>
        <w:t xml:space="preserve"> работа. Объяснить детям значение слов и словосочетаний: «по</w:t>
      </w:r>
      <w:proofErr w:type="gramStart"/>
      <w:r>
        <w:t>д-</w:t>
      </w:r>
      <w:proofErr w:type="gramEnd"/>
      <w:r>
        <w:t xml:space="preserve"> виг», «победа», «героический посту- </w:t>
      </w:r>
      <w:proofErr w:type="spellStart"/>
      <w:r>
        <w:t>пок</w:t>
      </w:r>
      <w:proofErr w:type="spellEnd"/>
      <w:r>
        <w:t>», «защитник»,</w:t>
      </w:r>
    </w:p>
    <w:p w:rsidR="00C95225" w:rsidRDefault="00CA1DB6" w:rsidP="00CA1DB6">
      <w:r>
        <w:rPr>
          <w:b/>
        </w:rPr>
        <w:t xml:space="preserve">Чтение </w:t>
      </w:r>
      <w:r>
        <w:t>стихотворения Е. Благининой «Шинель»</w:t>
      </w:r>
      <w:r w:rsidR="00D33C14" w:rsidRPr="00D33C14">
        <w:t xml:space="preserve"> </w:t>
      </w:r>
      <w:hyperlink r:id="rId7" w:history="1">
        <w:r w:rsidR="00D33C14" w:rsidRPr="00B907E2">
          <w:rPr>
            <w:rStyle w:val="a3"/>
          </w:rPr>
          <w:t>https://stihi.deti.guru/shinel-2/</w:t>
        </w:r>
      </w:hyperlink>
    </w:p>
    <w:p w:rsidR="00D33C14" w:rsidRDefault="00D33C14" w:rsidP="00CA1DB6"/>
    <w:p w:rsidR="00CA1DB6" w:rsidRDefault="00CA1DB6" w:rsidP="00CA1DB6">
      <w:pPr>
        <w:rPr>
          <w:rStyle w:val="c7"/>
          <w:color w:val="000000"/>
          <w:shd w:val="clear" w:color="auto" w:fill="FFFFFF"/>
        </w:rPr>
      </w:pPr>
      <w:r>
        <w:rPr>
          <w:rStyle w:val="c6"/>
          <w:b/>
          <w:bCs/>
          <w:iCs/>
          <w:color w:val="000000"/>
          <w:shd w:val="clear" w:color="auto" w:fill="FFFFFF"/>
        </w:rPr>
        <w:t xml:space="preserve">Заучивание стих. </w:t>
      </w:r>
      <w:proofErr w:type="spellStart"/>
      <w:r>
        <w:rPr>
          <w:rStyle w:val="c6"/>
          <w:b/>
          <w:bCs/>
          <w:iCs/>
          <w:color w:val="000000"/>
          <w:shd w:val="clear" w:color="auto" w:fill="FFFFFF"/>
        </w:rPr>
        <w:t>П.Воронько</w:t>
      </w:r>
      <w:proofErr w:type="spellEnd"/>
      <w:r>
        <w:rPr>
          <w:rStyle w:val="c6"/>
          <w:b/>
          <w:bCs/>
          <w:iCs/>
          <w:color w:val="000000"/>
          <w:shd w:val="clear" w:color="auto" w:fill="FFFFFF"/>
        </w:rPr>
        <w:t xml:space="preserve"> «День Победы»</w:t>
      </w:r>
      <w:r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>
        <w:rPr>
          <w:rStyle w:val="c7"/>
          <w:color w:val="000000"/>
          <w:shd w:val="clear" w:color="auto" w:fill="FFFFFF"/>
        </w:rPr>
        <w:t>- учить декламировать стихотворение, выбирать средства выразительности в соответствии с содержанием произведения.</w:t>
      </w:r>
    </w:p>
    <w:p w:rsidR="00D33C14" w:rsidRPr="00D33C14" w:rsidRDefault="00D33C14" w:rsidP="00D33C14">
      <w:pPr>
        <w:shd w:val="clear" w:color="auto" w:fill="FFFDE5"/>
        <w:outlineLvl w:val="3"/>
      </w:pPr>
      <w:r w:rsidRPr="00D33C14">
        <w:rPr>
          <w:b/>
          <w:bCs/>
        </w:rPr>
        <w:t>«День Победы» (П. Воронько)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Спать легли однажды деды -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Окна все затемнены,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А проснулись на рассвете -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В окнах свет, и нет войны!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Можно больше не прощаться,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И на фронт не провожать,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И налётов не бояться,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И ночных тревог не ждать.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Люди празднуют Победу!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Весть летит во все концы: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С фронта едут, едут, едут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Наши деды и отцы!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И смешались на платформах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С шумной радостной толпой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Сыновья в военных формах,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И мужья в военных формах.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И отцы в военных формах.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Что с войны пришли домой.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Здравствуй воин-победитель,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Мой товарищ, друг и брат,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Мой защитник.</w:t>
      </w:r>
    </w:p>
    <w:p w:rsidR="00D33C14" w:rsidRPr="00D33C14" w:rsidRDefault="00D33C14" w:rsidP="00D33C14">
      <w:pPr>
        <w:rPr>
          <w:color w:val="000000"/>
        </w:rPr>
      </w:pPr>
      <w:r w:rsidRPr="00D33C14">
        <w:rPr>
          <w:color w:val="000000"/>
        </w:rPr>
        <w:t>Мой спаситель - Красной Армии солдат!</w:t>
      </w:r>
    </w:p>
    <w:p w:rsidR="00CA1DB6" w:rsidRDefault="00CA1DB6" w:rsidP="00D33C14">
      <w:pPr>
        <w:shd w:val="clear" w:color="auto" w:fill="FFFFFF"/>
        <w:rPr>
          <w:color w:val="000000"/>
        </w:rPr>
      </w:pPr>
      <w:r>
        <w:rPr>
          <w:b/>
          <w:bCs/>
          <w:iCs/>
          <w:color w:val="000000"/>
        </w:rPr>
        <w:t>Рассматривание иллюстраций о ВОВ</w:t>
      </w:r>
      <w:r>
        <w:rPr>
          <w:b/>
          <w:bCs/>
          <w:i/>
          <w:iCs/>
          <w:color w:val="000000"/>
        </w:rPr>
        <w:t xml:space="preserve"> – </w:t>
      </w:r>
      <w:r>
        <w:rPr>
          <w:color w:val="000000"/>
        </w:rPr>
        <w:t>учить понимать основную идею, выделять средства выразительности,</w:t>
      </w:r>
      <w:r w:rsidR="00D33C14">
        <w:t xml:space="preserve"> </w:t>
      </w:r>
      <w:r>
        <w:rPr>
          <w:color w:val="000000"/>
        </w:rPr>
        <w:t>развивать познавательный интерес</w:t>
      </w:r>
      <w:r w:rsidR="00D33C14">
        <w:rPr>
          <w:color w:val="000000"/>
        </w:rPr>
        <w:t xml:space="preserve"> </w:t>
      </w:r>
      <w:hyperlink r:id="rId8" w:history="1">
        <w:r w:rsidR="00D33C14" w:rsidRPr="00B907E2">
          <w:rPr>
            <w:rStyle w:val="a3"/>
          </w:rPr>
          <w:t>https://www.liveinternet.ru/users/rosinka7304/post326994434</w:t>
        </w:r>
      </w:hyperlink>
    </w:p>
    <w:p w:rsidR="00D33C14" w:rsidRDefault="00D33C14" w:rsidP="00D33C14">
      <w:pPr>
        <w:shd w:val="clear" w:color="auto" w:fill="FFFFFF"/>
      </w:pPr>
    </w:p>
    <w:p w:rsidR="00CA1DB6" w:rsidRPr="00C95225" w:rsidRDefault="00CA1DB6" w:rsidP="00C95225">
      <w:pPr>
        <w:rPr>
          <w:lang w:eastAsia="en-US"/>
        </w:rPr>
      </w:pPr>
    </w:p>
    <w:p w:rsidR="00C95225" w:rsidRPr="00C95225" w:rsidRDefault="00C95225" w:rsidP="00C95225">
      <w:pPr>
        <w:rPr>
          <w:lang w:eastAsia="en-US"/>
        </w:rPr>
      </w:pPr>
    </w:p>
    <w:p w:rsidR="00C95225" w:rsidRDefault="00C95225" w:rsidP="00CA1DB6">
      <w:pPr>
        <w:rPr>
          <w:b/>
          <w:color w:val="FF0000"/>
          <w:lang w:eastAsia="en-US"/>
        </w:rPr>
      </w:pPr>
      <w:r w:rsidRPr="00C95225">
        <w:rPr>
          <w:b/>
          <w:color w:val="FF0000"/>
        </w:rPr>
        <w:t xml:space="preserve">Наш день </w:t>
      </w:r>
      <w:r>
        <w:rPr>
          <w:b/>
          <w:color w:val="FF0000"/>
          <w:lang w:eastAsia="en-US"/>
        </w:rPr>
        <w:t>Четверг</w:t>
      </w:r>
      <w:r w:rsidRPr="00C95225">
        <w:rPr>
          <w:b/>
          <w:color w:val="FF0000"/>
          <w:lang w:eastAsia="en-US"/>
        </w:rPr>
        <w:t xml:space="preserve"> </w:t>
      </w:r>
      <w:r>
        <w:rPr>
          <w:b/>
          <w:color w:val="FF0000"/>
          <w:lang w:eastAsia="en-US"/>
        </w:rPr>
        <w:t>7</w:t>
      </w:r>
      <w:r w:rsidRPr="00C95225">
        <w:rPr>
          <w:b/>
          <w:color w:val="FF0000"/>
          <w:lang w:eastAsia="en-US"/>
        </w:rPr>
        <w:t>.05.20</w:t>
      </w:r>
    </w:p>
    <w:p w:rsidR="00C95225" w:rsidRPr="007A3981" w:rsidRDefault="00C95225" w:rsidP="00C95225">
      <w:pPr>
        <w:rPr>
          <w:b/>
        </w:rPr>
      </w:pPr>
      <w:r w:rsidRPr="003C1FD1">
        <w:rPr>
          <w:b/>
        </w:rPr>
        <w:t>1.Музыкальная деятельность</w:t>
      </w:r>
      <w:r>
        <w:rPr>
          <w:b/>
        </w:rPr>
        <w:t xml:space="preserve"> </w:t>
      </w:r>
      <w:r w:rsidRPr="00875D44">
        <w:t>По плану муз</w:t>
      </w:r>
      <w:proofErr w:type="gramStart"/>
      <w:r w:rsidRPr="00875D44">
        <w:t>.</w:t>
      </w:r>
      <w:proofErr w:type="gramEnd"/>
      <w:r w:rsidRPr="00875D44">
        <w:t xml:space="preserve"> </w:t>
      </w:r>
      <w:proofErr w:type="gramStart"/>
      <w:r w:rsidRPr="00875D44">
        <w:t>р</w:t>
      </w:r>
      <w:proofErr w:type="gramEnd"/>
      <w:r w:rsidRPr="00875D44">
        <w:t>ук.</w:t>
      </w:r>
    </w:p>
    <w:p w:rsidR="00C95225" w:rsidRPr="00E72953" w:rsidRDefault="00C95225" w:rsidP="00C95225">
      <w:pPr>
        <w:rPr>
          <w:b/>
        </w:rPr>
      </w:pPr>
      <w:r w:rsidRPr="003C1FD1">
        <w:rPr>
          <w:rFonts w:eastAsia="Calibri"/>
          <w:b/>
        </w:rPr>
        <w:t>2.</w:t>
      </w:r>
      <w:r w:rsidRPr="003C1FD1">
        <w:rPr>
          <w:b/>
        </w:rPr>
        <w:t>Развитие математических представлений</w:t>
      </w:r>
      <w:r>
        <w:rPr>
          <w:b/>
        </w:rPr>
        <w:t xml:space="preserve"> </w:t>
      </w:r>
      <w:r w:rsidRPr="00E72953">
        <w:t>Тема № 34.</w:t>
      </w:r>
    </w:p>
    <w:p w:rsidR="00C95225" w:rsidRPr="00E72953" w:rsidRDefault="00C95225" w:rsidP="00C95225">
      <w:proofErr w:type="spellStart"/>
      <w:r w:rsidRPr="00E72953">
        <w:t>Задачи</w:t>
      </w:r>
      <w:proofErr w:type="gramStart"/>
      <w:r w:rsidRPr="00E72953">
        <w:t>:у</w:t>
      </w:r>
      <w:proofErr w:type="gramEnd"/>
      <w:r w:rsidRPr="00E72953">
        <w:t>точнить</w:t>
      </w:r>
      <w:proofErr w:type="spellEnd"/>
      <w:r w:rsidRPr="00E72953">
        <w:t xml:space="preserve"> понимание независимостей числа от цвета предметов, размера, расстояния между ними, формы расположения и от направления </w:t>
      </w:r>
      <w:proofErr w:type="spellStart"/>
      <w:r w:rsidRPr="00E72953">
        <w:t>счета;закреплять</w:t>
      </w:r>
      <w:proofErr w:type="spellEnd"/>
      <w:r w:rsidRPr="00E72953">
        <w:t xml:space="preserve"> понимание способов составление числа 5 из двух меньших </w:t>
      </w:r>
      <w:proofErr w:type="spellStart"/>
      <w:r w:rsidRPr="00E72953">
        <w:t>чисел;развивать</w:t>
      </w:r>
      <w:proofErr w:type="spellEnd"/>
      <w:r w:rsidRPr="00E72953">
        <w:t xml:space="preserve"> умение согласовывать с партнером ритм и темп при чтении знакомых стихотворений вдвоем, </w:t>
      </w:r>
      <w:proofErr w:type="spellStart"/>
      <w:r w:rsidRPr="00E72953">
        <w:t>втроем;учить</w:t>
      </w:r>
      <w:proofErr w:type="spellEnd"/>
      <w:r w:rsidRPr="00E72953">
        <w:t xml:space="preserve"> при ответе на вопросы «Сколько всего?» и «Какой по счету?» пользоваться соответственно количественными и порядковыми числительными; определять вес предметов (развивать барическое чувство), «тяжелее-легче», «самый тяжелый-самый легкий» </w:t>
      </w:r>
      <w:proofErr w:type="gramStart"/>
      <w:r w:rsidRPr="00E72953">
        <w:t xml:space="preserve">( </w:t>
      </w:r>
      <w:proofErr w:type="gramEnd"/>
      <w:r w:rsidRPr="00E72953">
        <w:t xml:space="preserve">выстраивать </w:t>
      </w:r>
      <w:proofErr w:type="spellStart"/>
      <w:r w:rsidRPr="00E72953">
        <w:t>сериационный</w:t>
      </w:r>
      <w:proofErr w:type="spellEnd"/>
      <w:r w:rsidRPr="00E72953">
        <w:t xml:space="preserve"> ряд из трех различных по весу предметов</w:t>
      </w:r>
      <w:r w:rsidR="00D33C14">
        <w:t>.</w:t>
      </w:r>
    </w:p>
    <w:p w:rsidR="00C95225" w:rsidRPr="003C1FD1" w:rsidRDefault="00C95225" w:rsidP="00C95225">
      <w:pPr>
        <w:rPr>
          <w:b/>
        </w:rPr>
      </w:pPr>
      <w:r w:rsidRPr="003C1FD1">
        <w:rPr>
          <w:rFonts w:eastAsia="Calibri"/>
          <w:b/>
        </w:rPr>
        <w:t xml:space="preserve">3.Реализация  программы </w:t>
      </w:r>
      <w:r w:rsidRPr="003C1FD1">
        <w:rPr>
          <w:b/>
        </w:rPr>
        <w:t>«Социокультурные истоки</w:t>
      </w:r>
      <w:r>
        <w:rPr>
          <w:b/>
        </w:rPr>
        <w:t>»</w:t>
      </w:r>
    </w:p>
    <w:p w:rsidR="00C95225" w:rsidRPr="00E72953" w:rsidRDefault="00C95225" w:rsidP="00C95225">
      <w:r w:rsidRPr="00E72953">
        <w:t xml:space="preserve">Тема: «МУДРЫЕ </w:t>
      </w:r>
      <w:proofErr w:type="spellStart"/>
      <w:r w:rsidRPr="00E72953">
        <w:t>ЛЮДИ</w:t>
      </w:r>
      <w:proofErr w:type="gramStart"/>
      <w:r w:rsidRPr="00E72953">
        <w:t>»М</w:t>
      </w:r>
      <w:proofErr w:type="gramEnd"/>
      <w:r w:rsidRPr="00E72953">
        <w:t>удрость</w:t>
      </w:r>
      <w:proofErr w:type="spellEnd"/>
      <w:r w:rsidRPr="00E72953">
        <w:t xml:space="preserve"> рядом с нами. </w:t>
      </w:r>
    </w:p>
    <w:p w:rsidR="00C95225" w:rsidRPr="00E72953" w:rsidRDefault="00C95225" w:rsidP="00C95225">
      <w:r w:rsidRPr="00E72953">
        <w:t>Беседа с детьми на тему «Кого в вашей семье можно назвать мудрым?» на основе русских народных сказок «Пастушья дудочка» (стр. 17-21), «Названный отец» (стр. 22- 26), пословиц (стр. 4, 7, 16) и личного опыта детей</w:t>
      </w:r>
    </w:p>
    <w:p w:rsidR="00C95225" w:rsidRPr="00E72953" w:rsidRDefault="00C95225" w:rsidP="00C95225">
      <w:pPr>
        <w:spacing w:line="259" w:lineRule="auto"/>
      </w:pPr>
      <w:r w:rsidRPr="00E72953">
        <w:t xml:space="preserve">Дальнейшее освоение </w:t>
      </w:r>
      <w:proofErr w:type="spellStart"/>
      <w:r w:rsidRPr="00E72953">
        <w:t>духовнонравственной</w:t>
      </w:r>
      <w:proofErr w:type="spellEnd"/>
      <w:r w:rsidRPr="00E72953">
        <w:t xml:space="preserve"> категории «Мудрость».</w:t>
      </w:r>
    </w:p>
    <w:p w:rsidR="00C95225" w:rsidRDefault="00C95225" w:rsidP="00C95225">
      <w:pPr>
        <w:rPr>
          <w:lang w:eastAsia="en-US"/>
        </w:rPr>
      </w:pPr>
      <w:r w:rsidRPr="00E72953">
        <w:t>Воспитание у детей доброго, уважительного отношения к родителям, бабушкам и дедушкам.</w:t>
      </w:r>
    </w:p>
    <w:p w:rsidR="00C95225" w:rsidRPr="00C95225" w:rsidRDefault="00C95225" w:rsidP="00C95225">
      <w:pPr>
        <w:rPr>
          <w:lang w:eastAsia="en-US"/>
        </w:rPr>
      </w:pPr>
    </w:p>
    <w:p w:rsidR="00D33C14" w:rsidRDefault="00CA1DB6" w:rsidP="00CA1DB6">
      <w:pPr>
        <w:jc w:val="both"/>
        <w:rPr>
          <w:rStyle w:val="c4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 </w:t>
      </w:r>
      <w:r>
        <w:rPr>
          <w:rStyle w:val="c4"/>
          <w:b/>
          <w:bCs/>
          <w:color w:val="000000"/>
          <w:shd w:val="clear" w:color="auto" w:fill="FFFFFF"/>
        </w:rPr>
        <w:t xml:space="preserve">Беседа: </w:t>
      </w:r>
      <w:r>
        <w:rPr>
          <w:rStyle w:val="c61"/>
          <w:bCs/>
          <w:color w:val="000000"/>
          <w:shd w:val="clear" w:color="auto" w:fill="FFFFFF"/>
        </w:rPr>
        <w:t>«</w:t>
      </w:r>
      <w:r>
        <w:rPr>
          <w:rStyle w:val="c4"/>
          <w:color w:val="000000"/>
          <w:shd w:val="clear" w:color="auto" w:fill="FFFFFF"/>
        </w:rPr>
        <w:t>Символы Победы - ордена, медали и знамена» -   познакомить детей с боевыми наградами, которыми награждали воинов во время Великой Отечественной войны; воспитывать уважение к ратным подвигам бойцов и командиров, гордость за свой народ.</w:t>
      </w:r>
    </w:p>
    <w:p w:rsidR="00CA1DB6" w:rsidRDefault="00CA1DB6" w:rsidP="00CA1DB6">
      <w:pPr>
        <w:jc w:val="both"/>
        <w:rPr>
          <w:rStyle w:val="c4"/>
          <w:color w:val="000000"/>
          <w:shd w:val="clear" w:color="auto" w:fill="FFFFFF"/>
        </w:rPr>
      </w:pPr>
      <w:r>
        <w:rPr>
          <w:rStyle w:val="c4"/>
          <w:color w:val="000000"/>
          <w:shd w:val="clear" w:color="auto" w:fill="FFFFFF"/>
        </w:rPr>
        <w:t xml:space="preserve"> </w:t>
      </w:r>
      <w:hyperlink r:id="rId9" w:history="1">
        <w:r w:rsidR="00D33C14" w:rsidRPr="00B907E2">
          <w:rPr>
            <w:rStyle w:val="a3"/>
            <w:shd w:val="clear" w:color="auto" w:fill="FFFFFF"/>
          </w:rPr>
          <w:t>https://www.youtube.com/watch?v=5Nxbq7Frzoc</w:t>
        </w:r>
      </w:hyperlink>
    </w:p>
    <w:p w:rsidR="00D33C14" w:rsidRDefault="00D33C14" w:rsidP="00CA1DB6">
      <w:pPr>
        <w:jc w:val="both"/>
        <w:rPr>
          <w:rStyle w:val="c4"/>
          <w:color w:val="000000"/>
          <w:shd w:val="clear" w:color="auto" w:fill="FFFFFF"/>
        </w:rPr>
      </w:pPr>
    </w:p>
    <w:p w:rsidR="00C95225" w:rsidRDefault="00CA1DB6" w:rsidP="00CA1DB6">
      <w:pPr>
        <w:rPr>
          <w:color w:val="000000"/>
        </w:rPr>
      </w:pPr>
      <w:proofErr w:type="gramStart"/>
      <w:r>
        <w:rPr>
          <w:b/>
          <w:bCs/>
          <w:i/>
          <w:iCs/>
          <w:color w:val="000000"/>
          <w:shd w:val="clear" w:color="auto" w:fill="FFFFFF"/>
        </w:rPr>
        <w:t>Слушание музыки Ф.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  <w:shd w:val="clear" w:color="auto" w:fill="FFFFFF"/>
        </w:rPr>
        <w:t>Шуберт «Военный марш» -</w:t>
      </w:r>
      <w:r>
        <w:rPr>
          <w:color w:val="000000"/>
        </w:rPr>
        <w:t> учить характеризовать средства музыкальной выразительности, развивать эмоциональную отзывчивость на музыку, расширять словарь </w:t>
      </w:r>
      <w:hyperlink r:id="rId10" w:history="1">
        <w:r w:rsidR="00123E5A" w:rsidRPr="00B907E2">
          <w:rPr>
            <w:rStyle w:val="a3"/>
          </w:rPr>
          <w:t>https://yandex.ru/video/preview/?filmId=8211004598094509203&amp;text=%D0%A1%D0%BB%D1%83%D1%88%D0%B0%D0%BD%D0%B8%D0%B5%20%D0%BC%D1%83%D0%B7%D1%8B%D0%BA%D0%B8%20%D0%A4.%20%D0</w:t>
        </w:r>
        <w:proofErr w:type="gramEnd"/>
        <w:r w:rsidR="00123E5A" w:rsidRPr="00B907E2">
          <w:rPr>
            <w:rStyle w:val="a3"/>
          </w:rPr>
          <w:t>%A8%D1%83%D0%B1%D0%B5%D1%80%D1%82%20%C2%AB%D0%92%D0%BE%D0%B5%D0%BD%D0%BD%D1%8B%D0%B9%20%D0%BC%D0%B0%D1%80%D1%88%C2%BB&amp;path=wizard&amp;parent-reqid=1588583237577113-677916923955113461100291-prestable-app-host-sas-web-yp-222&amp;redircnt=1588583247.1</w:t>
        </w:r>
      </w:hyperlink>
    </w:p>
    <w:p w:rsidR="00CA1DB6" w:rsidRDefault="00CA1DB6" w:rsidP="00CA1DB6">
      <w:pPr>
        <w:jc w:val="both"/>
      </w:pPr>
      <w:r>
        <w:rPr>
          <w:b/>
        </w:rPr>
        <w:t xml:space="preserve">«Вырежи по контуру» </w:t>
      </w:r>
      <w:proofErr w:type="gramStart"/>
      <w:r>
        <w:rPr>
          <w:b/>
        </w:rPr>
        <w:t>-</w:t>
      </w:r>
      <w:r>
        <w:t>с</w:t>
      </w:r>
      <w:proofErr w:type="gramEnd"/>
      <w:r>
        <w:t xml:space="preserve">овершенствовать технику работы с ножницами, аккуратность. </w:t>
      </w:r>
    </w:p>
    <w:p w:rsidR="00CA1DB6" w:rsidRPr="00C95225" w:rsidRDefault="00CA1DB6" w:rsidP="00CA1DB6">
      <w:pPr>
        <w:rPr>
          <w:lang w:eastAsia="en-US"/>
        </w:rPr>
      </w:pPr>
      <w:r>
        <w:rPr>
          <w:b/>
        </w:rPr>
        <w:t>«Мой домашний адрес»</w:t>
      </w:r>
      <w:r>
        <w:t xml:space="preserve"> - повторить</w:t>
      </w:r>
    </w:p>
    <w:p w:rsidR="00CA1DB6" w:rsidRDefault="00CA1DB6" w:rsidP="00CA1DB6">
      <w:pPr>
        <w:jc w:val="both"/>
      </w:pPr>
      <w:r w:rsidRPr="005B1395">
        <w:rPr>
          <w:b/>
        </w:rPr>
        <w:t>Чтение</w:t>
      </w:r>
      <w:r>
        <w:t xml:space="preserve"> рассказа С. </w:t>
      </w:r>
      <w:proofErr w:type="spellStart"/>
      <w:r>
        <w:t>Баруздина</w:t>
      </w:r>
      <w:proofErr w:type="spellEnd"/>
      <w:r>
        <w:t xml:space="preserve"> «За Родину!» из книги «Шел по улице солдат»</w:t>
      </w:r>
      <w:r w:rsidR="00123E5A" w:rsidRPr="00123E5A">
        <w:t xml:space="preserve"> </w:t>
      </w:r>
      <w:hyperlink r:id="rId11" w:history="1">
        <w:r w:rsidR="00123E5A" w:rsidRPr="00B907E2">
          <w:rPr>
            <w:rStyle w:val="a3"/>
          </w:rPr>
          <w:t>https://bookscafe.net/read/baruzdin_sergey-shel_po_ulice_soldat-54206.html#p2</w:t>
        </w:r>
      </w:hyperlink>
    </w:p>
    <w:p w:rsidR="00123E5A" w:rsidRPr="0089601E" w:rsidRDefault="00123E5A" w:rsidP="00CA1DB6">
      <w:pPr>
        <w:jc w:val="both"/>
      </w:pPr>
    </w:p>
    <w:p w:rsidR="00CA1DB6" w:rsidRDefault="00CA1DB6" w:rsidP="00CA1DB6">
      <w:pPr>
        <w:jc w:val="both"/>
        <w:rPr>
          <w:rStyle w:val="c0"/>
          <w:rFonts w:ascii="Calibri" w:hAnsi="Calibri" w:cs="Arial"/>
          <w:b/>
          <w:color w:val="000000"/>
        </w:rPr>
      </w:pPr>
      <w:r>
        <w:rPr>
          <w:b/>
        </w:rPr>
        <w:t xml:space="preserve">Беседа «Если с другом вышел в путь» -  </w:t>
      </w:r>
      <w:r>
        <w:t>формировать дружеские взаимоотношения, учить вместе, играть, трудиться, заниматься.</w:t>
      </w:r>
    </w:p>
    <w:p w:rsidR="00C95225" w:rsidRDefault="00CA1DB6" w:rsidP="00CA1DB6">
      <w:pPr>
        <w:rPr>
          <w:i/>
        </w:rPr>
      </w:pPr>
      <w:r>
        <w:rPr>
          <w:b/>
        </w:rPr>
        <w:t>Познакомить</w:t>
      </w:r>
      <w:r w:rsidR="0089087F">
        <w:t xml:space="preserve"> детей с посло</w:t>
      </w:r>
      <w:r>
        <w:t xml:space="preserve">вицами. Объясните значение пословицы. </w:t>
      </w:r>
      <w:r>
        <w:rPr>
          <w:i/>
        </w:rPr>
        <w:t>«Мир строит, а война разрушает».</w:t>
      </w:r>
    </w:p>
    <w:p w:rsidR="00CA1DB6" w:rsidRPr="00C95225" w:rsidRDefault="0089087F" w:rsidP="00CA1DB6">
      <w:pPr>
        <w:rPr>
          <w:lang w:eastAsia="en-US"/>
        </w:rPr>
      </w:pPr>
      <w:r>
        <w:rPr>
          <w:b/>
          <w:bCs/>
          <w:iCs/>
          <w:color w:val="000000"/>
          <w:shd w:val="clear" w:color="auto" w:fill="FFFFFF"/>
        </w:rPr>
        <w:t>Настольно-печатные игры</w:t>
      </w:r>
      <w:r>
        <w:rPr>
          <w:b/>
          <w:bCs/>
          <w:color w:val="000000"/>
        </w:rPr>
        <w:t> </w:t>
      </w:r>
      <w:r w:rsidR="00E86013">
        <w:rPr>
          <w:b/>
          <w:bCs/>
          <w:color w:val="000000"/>
        </w:rPr>
        <w:t>по желанию</w:t>
      </w:r>
    </w:p>
    <w:p w:rsidR="00C95225" w:rsidRPr="00C95225" w:rsidRDefault="00C95225" w:rsidP="00C95225">
      <w:pPr>
        <w:rPr>
          <w:lang w:eastAsia="en-US"/>
        </w:rPr>
      </w:pPr>
    </w:p>
    <w:p w:rsidR="00C95225" w:rsidRPr="00C95225" w:rsidRDefault="00C95225" w:rsidP="00C95225">
      <w:pPr>
        <w:rPr>
          <w:lang w:eastAsia="en-US"/>
        </w:rPr>
      </w:pPr>
    </w:p>
    <w:p w:rsidR="00E86013" w:rsidRDefault="00E86013" w:rsidP="0089087F">
      <w:pPr>
        <w:rPr>
          <w:b/>
          <w:color w:val="FF0000"/>
        </w:rPr>
      </w:pPr>
    </w:p>
    <w:p w:rsidR="00E86013" w:rsidRDefault="00E86013" w:rsidP="0089087F">
      <w:pPr>
        <w:rPr>
          <w:b/>
          <w:color w:val="FF0000"/>
        </w:rPr>
      </w:pPr>
    </w:p>
    <w:p w:rsidR="00E86013" w:rsidRDefault="00E86013" w:rsidP="0089087F">
      <w:pPr>
        <w:rPr>
          <w:b/>
          <w:color w:val="FF0000"/>
        </w:rPr>
      </w:pPr>
    </w:p>
    <w:p w:rsidR="00C95225" w:rsidRDefault="00C95225" w:rsidP="007E410C">
      <w:pPr>
        <w:jc w:val="center"/>
        <w:rPr>
          <w:b/>
          <w:color w:val="FF0000"/>
          <w:lang w:eastAsia="en-US"/>
        </w:rPr>
      </w:pPr>
      <w:r w:rsidRPr="00C95225">
        <w:rPr>
          <w:b/>
          <w:color w:val="FF0000"/>
        </w:rPr>
        <w:lastRenderedPageBreak/>
        <w:t xml:space="preserve">Наш день </w:t>
      </w:r>
      <w:r>
        <w:rPr>
          <w:b/>
          <w:color w:val="FF0000"/>
          <w:lang w:eastAsia="en-US"/>
        </w:rPr>
        <w:t>Пятница</w:t>
      </w:r>
      <w:r w:rsidRPr="00C95225">
        <w:rPr>
          <w:b/>
          <w:color w:val="FF0000"/>
          <w:lang w:eastAsia="en-US"/>
        </w:rPr>
        <w:t xml:space="preserve"> </w:t>
      </w:r>
      <w:r>
        <w:rPr>
          <w:b/>
          <w:color w:val="FF0000"/>
          <w:lang w:eastAsia="en-US"/>
        </w:rPr>
        <w:t>8</w:t>
      </w:r>
      <w:r w:rsidRPr="00C95225">
        <w:rPr>
          <w:b/>
          <w:color w:val="FF0000"/>
          <w:lang w:eastAsia="en-US"/>
        </w:rPr>
        <w:t>.05.20</w:t>
      </w:r>
    </w:p>
    <w:p w:rsidR="00C95225" w:rsidRDefault="00C95225" w:rsidP="00C95225">
      <w:pPr>
        <w:rPr>
          <w:rFonts w:eastAsia="Calibri"/>
          <w:b/>
        </w:rPr>
      </w:pPr>
      <w:r w:rsidRPr="003C1FD1">
        <w:rPr>
          <w:b/>
        </w:rPr>
        <w:t xml:space="preserve">1.Художественное конструирование </w:t>
      </w:r>
      <w:r w:rsidRPr="003C1FD1">
        <w:rPr>
          <w:rFonts w:eastAsia="Calibri"/>
          <w:b/>
        </w:rPr>
        <w:t>(</w:t>
      </w:r>
      <w:r w:rsidRPr="00E72953">
        <w:rPr>
          <w:rFonts w:eastAsia="Calibri"/>
          <w:b/>
        </w:rPr>
        <w:t>бумага</w:t>
      </w:r>
      <w:r w:rsidRPr="003C1FD1">
        <w:rPr>
          <w:rFonts w:eastAsia="Calibri"/>
          <w:b/>
        </w:rPr>
        <w:t>/</w:t>
      </w:r>
      <w:r w:rsidRPr="00E72953">
        <w:rPr>
          <w:rFonts w:eastAsia="Calibri"/>
        </w:rPr>
        <w:t>природный материал</w:t>
      </w:r>
      <w:r w:rsidRPr="003C1FD1">
        <w:rPr>
          <w:rFonts w:eastAsia="Calibri"/>
          <w:b/>
        </w:rPr>
        <w:t>)</w:t>
      </w:r>
    </w:p>
    <w:p w:rsidR="00C95225" w:rsidRPr="00E72953" w:rsidRDefault="00CA1DB6" w:rsidP="00C95225">
      <w:r>
        <w:t xml:space="preserve">Тема: «Декоративное панно». </w:t>
      </w:r>
      <w:r w:rsidR="00C95225" w:rsidRPr="00E72953">
        <w:t>Задачи: учить детей работать с соломой: нарезать полосу соломы квадратиками, прямоугольниками, ромбиками; как вырезать из соломенных полотнищ разные формы, фигурки, нарисовав их контур на кальке; чертить схему будущей работы и использовать её как план в изготовлении панно; развивать воображение, творчество</w:t>
      </w:r>
    </w:p>
    <w:p w:rsidR="00C95225" w:rsidRPr="00835B50" w:rsidRDefault="00C95225" w:rsidP="00C95225">
      <w:pPr>
        <w:rPr>
          <w:b/>
        </w:rPr>
      </w:pPr>
      <w:r w:rsidRPr="00875D44">
        <w:t>2</w:t>
      </w:r>
      <w:r w:rsidRPr="003C1FD1">
        <w:rPr>
          <w:b/>
        </w:rPr>
        <w:t>.Двигательная деятельность</w:t>
      </w:r>
      <w:proofErr w:type="gramStart"/>
      <w:r>
        <w:rPr>
          <w:b/>
        </w:rPr>
        <w:t xml:space="preserve"> </w:t>
      </w:r>
      <w:r w:rsidRPr="00875D44">
        <w:t>П</w:t>
      </w:r>
      <w:proofErr w:type="gramEnd"/>
      <w:r w:rsidRPr="00875D44">
        <w:t>о плану инструктора ФИЗО</w:t>
      </w:r>
    </w:p>
    <w:p w:rsidR="00C95225" w:rsidRDefault="00C95225" w:rsidP="00C95225">
      <w:pPr>
        <w:rPr>
          <w:rFonts w:eastAsia="Calibri"/>
          <w:b/>
        </w:rPr>
      </w:pPr>
      <w:r w:rsidRPr="003C1FD1">
        <w:rPr>
          <w:rFonts w:eastAsia="Calibri"/>
          <w:b/>
        </w:rPr>
        <w:t>3.Восприятие художественной литературы и фольклора</w:t>
      </w:r>
      <w:r>
        <w:rPr>
          <w:rFonts w:eastAsia="Calibri"/>
          <w:b/>
        </w:rPr>
        <w:t xml:space="preserve"> </w:t>
      </w:r>
    </w:p>
    <w:p w:rsidR="00C95225" w:rsidRPr="00E72953" w:rsidRDefault="00C95225" w:rsidP="00C95225">
      <w:r w:rsidRPr="00E72953">
        <w:t>Тема: «Лучше нет родного края»</w:t>
      </w:r>
    </w:p>
    <w:p w:rsidR="0089087F" w:rsidRDefault="00C95225" w:rsidP="00CA1DB6">
      <w:pPr>
        <w:rPr>
          <w:lang w:eastAsia="en-US"/>
        </w:rPr>
      </w:pPr>
      <w:r w:rsidRPr="00E72953">
        <w:t>Задачи: формировать представление об образе Родины, родного края; наполнить их значимым эмоционально-насыщенным содержанием; развивать умение вслушиваться в слова, понимать их значение</w:t>
      </w:r>
      <w:r w:rsidR="00CA1DB6">
        <w:t>.</w:t>
      </w:r>
    </w:p>
    <w:p w:rsidR="0089087F" w:rsidRDefault="0089087F" w:rsidP="0089087F">
      <w:pPr>
        <w:rPr>
          <w:lang w:eastAsia="en-US"/>
        </w:rPr>
      </w:pPr>
    </w:p>
    <w:p w:rsidR="0089087F" w:rsidRDefault="00E86013" w:rsidP="0089087F">
      <w:pPr>
        <w:jc w:val="both"/>
        <w:rPr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>Беседа о подвигах детей</w:t>
      </w:r>
      <w:r w:rsidR="0089087F" w:rsidRPr="0089087F">
        <w:rPr>
          <w:b/>
          <w:bCs/>
          <w:iCs/>
          <w:color w:val="000000"/>
          <w:shd w:val="clear" w:color="auto" w:fill="FFFFFF"/>
        </w:rPr>
        <w:t xml:space="preserve"> в годы войны –</w:t>
      </w:r>
      <w:r>
        <w:rPr>
          <w:b/>
          <w:bCs/>
          <w:iCs/>
          <w:color w:val="000000"/>
          <w:shd w:val="clear" w:color="auto" w:fill="FFFFFF"/>
        </w:rPr>
        <w:t xml:space="preserve"> </w:t>
      </w:r>
      <w:r w:rsidR="0089087F" w:rsidRPr="0089087F">
        <w:rPr>
          <w:color w:val="000000"/>
          <w:shd w:val="clear" w:color="auto" w:fill="FFFFFF"/>
        </w:rPr>
        <w:t>познакомить детей с героями войны, совершившими подвиги ради жизни других людей, воспитывать уважительное и благодарное отношение к воинам-героям.</w:t>
      </w:r>
      <w:r w:rsidRPr="00E86013">
        <w:t xml:space="preserve"> </w:t>
      </w:r>
      <w:hyperlink r:id="rId12" w:history="1">
        <w:r w:rsidRPr="00B907E2">
          <w:rPr>
            <w:rStyle w:val="a3"/>
            <w:shd w:val="clear" w:color="auto" w:fill="FFFFFF"/>
          </w:rPr>
          <w:t>https://www.youtube.com/watch?v=1rbgO2HLFv4</w:t>
        </w:r>
      </w:hyperlink>
    </w:p>
    <w:p w:rsidR="00E86013" w:rsidRPr="0089087F" w:rsidRDefault="00E86013" w:rsidP="0089087F">
      <w:pPr>
        <w:jc w:val="both"/>
        <w:rPr>
          <w:rFonts w:ascii="Calibri" w:eastAsiaTheme="minorEastAsia" w:hAnsi="Calibri" w:cs="Calibri"/>
          <w:b/>
          <w:i/>
          <w:iCs/>
          <w:color w:val="000000"/>
          <w:sz w:val="22"/>
          <w:szCs w:val="22"/>
          <w:shd w:val="clear" w:color="auto" w:fill="FFFFFF"/>
        </w:rPr>
      </w:pPr>
    </w:p>
    <w:p w:rsidR="0089087F" w:rsidRDefault="007E410C" w:rsidP="0089087F">
      <w:pPr>
        <w:rPr>
          <w:rFonts w:ascii="Calibri" w:hAnsi="Calibri" w:cs="Calibri"/>
          <w:color w:val="000000"/>
        </w:rPr>
      </w:pPr>
      <w:r>
        <w:rPr>
          <w:color w:val="000000"/>
        </w:rPr>
        <w:t>П</w:t>
      </w:r>
      <w:r w:rsidR="0089087F" w:rsidRPr="0089087F">
        <w:rPr>
          <w:color w:val="000000"/>
        </w:rPr>
        <w:t>ознакомить детей с ветеранами ВОВ, которые проживают в нашем городе; воспитывать положительное отношение к воина</w:t>
      </w:r>
      <w:proofErr w:type="gramStart"/>
      <w:r w:rsidR="0089087F" w:rsidRPr="0089087F">
        <w:rPr>
          <w:color w:val="000000"/>
        </w:rPr>
        <w:t>м-</w:t>
      </w:r>
      <w:proofErr w:type="gramEnd"/>
      <w:r w:rsidR="0089087F" w:rsidRPr="0089087F">
        <w:rPr>
          <w:color w:val="000000"/>
        </w:rPr>
        <w:t xml:space="preserve"> героям</w:t>
      </w:r>
      <w:r w:rsidR="0089087F" w:rsidRPr="0089087F">
        <w:rPr>
          <w:rFonts w:ascii="Calibri" w:hAnsi="Calibri" w:cs="Calibri"/>
          <w:color w:val="000000"/>
        </w:rPr>
        <w:t>.</w:t>
      </w:r>
      <w:r w:rsidRPr="007E410C">
        <w:t xml:space="preserve"> </w:t>
      </w:r>
      <w:hyperlink r:id="rId13" w:history="1">
        <w:r w:rsidRPr="00B907E2">
          <w:rPr>
            <w:rStyle w:val="a3"/>
            <w:rFonts w:ascii="Calibri" w:hAnsi="Calibri" w:cs="Calibri"/>
          </w:rPr>
          <w:t>https://yandex.ru/video/preview/?filmId=5938173327685784733&amp;text=%D0%B2%D0%B5%D1%82%D0%B5%D1%80%D0%B0%D0%BD%D1%8B%20%D0%B2%D0%BE%D0%B2%20%D0%B3%D0%BE%D1%80%D0%BE%D0%B4%D0%B0%20%D0%BD%D0%B8%D0%B6%D0%BD%D0%B5%D0%B2%D0%B0%D1%80%D1%82%D0%BE%D0%B2%D1%81%D0%BA%D0%B0&amp;path=wizard&amp;parent-reqid=1588584534216350-8752771897688242900199-production-app-host-man-web-yp-55&amp;redircnt=1588584563.1</w:t>
        </w:r>
      </w:hyperlink>
    </w:p>
    <w:p w:rsidR="007E410C" w:rsidRDefault="007E410C" w:rsidP="0089087F">
      <w:pPr>
        <w:rPr>
          <w:lang w:eastAsia="en-US"/>
        </w:rPr>
      </w:pPr>
    </w:p>
    <w:p w:rsidR="0089087F" w:rsidRDefault="0089087F" w:rsidP="0089087F">
      <w:pPr>
        <w:rPr>
          <w:lang w:eastAsia="en-US"/>
        </w:rPr>
      </w:pPr>
      <w:r>
        <w:t>Рассматривание семейных фотографий прадедушек и прабабушек, воевавших на фронте или работающих в тылу во время войны.</w:t>
      </w:r>
      <w:r w:rsidR="007E410C">
        <w:t xml:space="preserve"> </w:t>
      </w:r>
      <w:r w:rsidR="007E410C" w:rsidRPr="007E410C">
        <w:rPr>
          <w:b/>
          <w:color w:val="FF0000"/>
          <w:u w:val="single"/>
        </w:rPr>
        <w:t>Можно сделать фото с портретом</w:t>
      </w:r>
      <w:r w:rsidR="007E410C">
        <w:t>.</w:t>
      </w:r>
    </w:p>
    <w:p w:rsidR="007E410C" w:rsidRDefault="0089087F" w:rsidP="0089087F">
      <w:pPr>
        <w:rPr>
          <w:bCs/>
          <w:iCs/>
          <w:color w:val="000000"/>
          <w:shd w:val="clear" w:color="auto" w:fill="FFFFFF"/>
        </w:rPr>
      </w:pPr>
      <w:proofErr w:type="gramStart"/>
      <w:r>
        <w:rPr>
          <w:b/>
          <w:bCs/>
          <w:iCs/>
          <w:color w:val="000000"/>
          <w:shd w:val="clear" w:color="auto" w:fill="FFFFFF"/>
        </w:rPr>
        <w:t xml:space="preserve">Просмотр </w:t>
      </w:r>
      <w:r>
        <w:rPr>
          <w:bCs/>
          <w:iCs/>
          <w:color w:val="000000"/>
          <w:shd w:val="clear" w:color="auto" w:fill="FFFFFF"/>
        </w:rPr>
        <w:t>мультфильма «Солдатская сказка», о</w:t>
      </w:r>
      <w:r w:rsidR="007E410C">
        <w:rPr>
          <w:bCs/>
          <w:iCs/>
          <w:color w:val="000000"/>
          <w:shd w:val="clear" w:color="auto" w:fill="FFFFFF"/>
        </w:rPr>
        <w:t>б</w:t>
      </w:r>
      <w:r>
        <w:rPr>
          <w:bCs/>
          <w:iCs/>
          <w:color w:val="000000"/>
          <w:shd w:val="clear" w:color="auto" w:fill="FFFFFF"/>
        </w:rPr>
        <w:t>суждение.</w:t>
      </w:r>
      <w:r w:rsidR="007E410C" w:rsidRPr="007E410C">
        <w:t xml:space="preserve"> </w:t>
      </w:r>
      <w:bookmarkStart w:id="0" w:name="_GoBack"/>
      <w:bookmarkEnd w:id="0"/>
      <w:r w:rsidR="007E410C">
        <w:rPr>
          <w:bCs/>
          <w:iCs/>
          <w:color w:val="000000"/>
          <w:shd w:val="clear" w:color="auto" w:fill="FFFFFF"/>
        </w:rPr>
        <w:fldChar w:fldCharType="begin"/>
      </w:r>
      <w:r w:rsidR="007E410C">
        <w:rPr>
          <w:bCs/>
          <w:iCs/>
          <w:color w:val="000000"/>
          <w:shd w:val="clear" w:color="auto" w:fill="FFFFFF"/>
        </w:rPr>
        <w:instrText xml:space="preserve"> HYPERLINK "</w:instrText>
      </w:r>
      <w:r w:rsidR="007E410C" w:rsidRPr="007E410C">
        <w:rPr>
          <w:bCs/>
          <w:iCs/>
          <w:color w:val="000000"/>
          <w:shd w:val="clear" w:color="auto" w:fill="FFFFFF"/>
        </w:rPr>
        <w:instrText>https://yandex.ru/video/preview/?filmId=1938216948393391229&amp;text=%D0%9F%D1%80%D0%BE%D1%81%D0%BC%D0%BE%D1%82%D1%80+%D0%BC%D1%83%D0%BB%D1%8C%D1%82%D1%84%D0%B8%D0%BB%D1%8C%D0%BC%D0%B0+%C2%AB%D0%A1%D0%BE%D0%BB%D0%B4%D0%B0%D1%82%D1%81%D0%BA%D0%B0%D1%8F+%D1%81%D0%BA%D0%B0%D0%B7%D0%BA%D0%B0%C2%BB%2C+%D0%BE%D0%B1%D1%81%D1%83%D0%B6%D0%B4%D0%B5%D0%BD%D0%B8%D0%B5</w:instrText>
      </w:r>
      <w:r w:rsidR="007E410C">
        <w:rPr>
          <w:bCs/>
          <w:iCs/>
          <w:color w:val="000000"/>
          <w:shd w:val="clear" w:color="auto" w:fill="FFFFFF"/>
        </w:rPr>
        <w:instrText xml:space="preserve">" </w:instrText>
      </w:r>
      <w:r w:rsidR="007E410C">
        <w:rPr>
          <w:bCs/>
          <w:iCs/>
          <w:color w:val="000000"/>
          <w:shd w:val="clear" w:color="auto" w:fill="FFFFFF"/>
        </w:rPr>
        <w:fldChar w:fldCharType="separate"/>
      </w:r>
      <w:r w:rsidR="007E410C" w:rsidRPr="00B907E2">
        <w:rPr>
          <w:rStyle w:val="a3"/>
          <w:bCs/>
          <w:iCs/>
          <w:shd w:val="clear" w:color="auto" w:fill="FFFFFF"/>
        </w:rPr>
        <w:t>https://yandex.ru/video/preview/?filmId=1938216948393391229&amp;text=%D0%9F%D1%80%D0%BE%D1%81%D0%BC%D0%BE%D1%82%D1%80+%D0%BC%D1%83%D0%BB%D1%8C%D1%82%D1%84%D0%B8%D0%BB%D1%8C%D0%BC%D0%B0+%C2%AB%D0%A1%D0%BE%D0%BB%D0</w:t>
      </w:r>
      <w:proofErr w:type="gramEnd"/>
      <w:r w:rsidR="007E410C" w:rsidRPr="00B907E2">
        <w:rPr>
          <w:rStyle w:val="a3"/>
          <w:bCs/>
          <w:iCs/>
          <w:shd w:val="clear" w:color="auto" w:fill="FFFFFF"/>
        </w:rPr>
        <w:t>%B4%D0%B0%D1%82%D1%81%D0%BA%D0%B0%D1%8F+%D1%81%D0%BA%D0%B0%D0%B7%D0%BA%D0%B0%C2%BB%2C+%D0%BE%D0%B1%D1%81%D1%83%D0%B6%D0%B4%D0%B5%D0%BD%D0%B8%D0%B5</w:t>
      </w:r>
      <w:r w:rsidR="007E410C">
        <w:rPr>
          <w:bCs/>
          <w:iCs/>
          <w:color w:val="000000"/>
          <w:shd w:val="clear" w:color="auto" w:fill="FFFFFF"/>
        </w:rPr>
        <w:fldChar w:fldCharType="end"/>
      </w:r>
      <w:r w:rsidR="007E410C" w:rsidRPr="007E410C">
        <w:rPr>
          <w:bCs/>
          <w:iCs/>
          <w:color w:val="000000"/>
          <w:shd w:val="clear" w:color="auto" w:fill="FFFFFF"/>
        </w:rPr>
        <w:t>.</w:t>
      </w:r>
    </w:p>
    <w:p w:rsidR="007E410C" w:rsidRDefault="007E410C" w:rsidP="0089087F">
      <w:pPr>
        <w:rPr>
          <w:bCs/>
          <w:iCs/>
          <w:color w:val="000000"/>
          <w:shd w:val="clear" w:color="auto" w:fill="FFFFFF"/>
        </w:rPr>
      </w:pPr>
    </w:p>
    <w:sectPr w:rsidR="007E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B0"/>
    <w:rsid w:val="00007D33"/>
    <w:rsid w:val="000354EE"/>
    <w:rsid w:val="00070823"/>
    <w:rsid w:val="00086328"/>
    <w:rsid w:val="000B0D4A"/>
    <w:rsid w:val="000C1A55"/>
    <w:rsid w:val="000D7699"/>
    <w:rsid w:val="000F6C12"/>
    <w:rsid w:val="00123E5A"/>
    <w:rsid w:val="001635AA"/>
    <w:rsid w:val="001E4727"/>
    <w:rsid w:val="002150A3"/>
    <w:rsid w:val="00275A9E"/>
    <w:rsid w:val="00295EB7"/>
    <w:rsid w:val="002A0E04"/>
    <w:rsid w:val="002B4252"/>
    <w:rsid w:val="002E7AF2"/>
    <w:rsid w:val="002F1CB0"/>
    <w:rsid w:val="0035386C"/>
    <w:rsid w:val="00355102"/>
    <w:rsid w:val="003557B0"/>
    <w:rsid w:val="003616CB"/>
    <w:rsid w:val="0036740E"/>
    <w:rsid w:val="00394B17"/>
    <w:rsid w:val="0046357D"/>
    <w:rsid w:val="0047322E"/>
    <w:rsid w:val="004C47CB"/>
    <w:rsid w:val="005500DA"/>
    <w:rsid w:val="0057797B"/>
    <w:rsid w:val="005E4185"/>
    <w:rsid w:val="005E7ABB"/>
    <w:rsid w:val="006051F4"/>
    <w:rsid w:val="006161C6"/>
    <w:rsid w:val="0062035C"/>
    <w:rsid w:val="006A51F6"/>
    <w:rsid w:val="006A7360"/>
    <w:rsid w:val="006D222E"/>
    <w:rsid w:val="00704377"/>
    <w:rsid w:val="007819BA"/>
    <w:rsid w:val="00794D66"/>
    <w:rsid w:val="007E410C"/>
    <w:rsid w:val="008633A3"/>
    <w:rsid w:val="0089087F"/>
    <w:rsid w:val="008D4F79"/>
    <w:rsid w:val="0097136B"/>
    <w:rsid w:val="00993A07"/>
    <w:rsid w:val="009C509B"/>
    <w:rsid w:val="00A05752"/>
    <w:rsid w:val="00A36C29"/>
    <w:rsid w:val="00AD18B4"/>
    <w:rsid w:val="00B00C3A"/>
    <w:rsid w:val="00B37609"/>
    <w:rsid w:val="00B546CD"/>
    <w:rsid w:val="00B57F9E"/>
    <w:rsid w:val="00B7150C"/>
    <w:rsid w:val="00C01202"/>
    <w:rsid w:val="00C13E4C"/>
    <w:rsid w:val="00C95225"/>
    <w:rsid w:val="00CA1DB6"/>
    <w:rsid w:val="00CD1BF6"/>
    <w:rsid w:val="00CD539B"/>
    <w:rsid w:val="00D033A4"/>
    <w:rsid w:val="00D33C14"/>
    <w:rsid w:val="00E41FF2"/>
    <w:rsid w:val="00E70CB1"/>
    <w:rsid w:val="00E735B8"/>
    <w:rsid w:val="00E77A24"/>
    <w:rsid w:val="00E86013"/>
    <w:rsid w:val="00EA447D"/>
    <w:rsid w:val="00EB3518"/>
    <w:rsid w:val="00ED0A76"/>
    <w:rsid w:val="00F65046"/>
    <w:rsid w:val="00F94133"/>
    <w:rsid w:val="00FB6C9C"/>
    <w:rsid w:val="00FD6343"/>
    <w:rsid w:val="00FE4C95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DB6"/>
  </w:style>
  <w:style w:type="character" w:customStyle="1" w:styleId="c6">
    <w:name w:val="c6"/>
    <w:basedOn w:val="a0"/>
    <w:rsid w:val="00CA1DB6"/>
  </w:style>
  <w:style w:type="character" w:customStyle="1" w:styleId="c7">
    <w:name w:val="c7"/>
    <w:basedOn w:val="a0"/>
    <w:rsid w:val="00CA1DB6"/>
  </w:style>
  <w:style w:type="character" w:customStyle="1" w:styleId="c4">
    <w:name w:val="c4"/>
    <w:basedOn w:val="a0"/>
    <w:rsid w:val="00CA1DB6"/>
  </w:style>
  <w:style w:type="character" w:customStyle="1" w:styleId="c61">
    <w:name w:val="c61"/>
    <w:basedOn w:val="a0"/>
    <w:rsid w:val="00CA1DB6"/>
  </w:style>
  <w:style w:type="character" w:customStyle="1" w:styleId="c0">
    <w:name w:val="c0"/>
    <w:basedOn w:val="a0"/>
    <w:rsid w:val="00CA1DB6"/>
  </w:style>
  <w:style w:type="character" w:styleId="a3">
    <w:name w:val="Hyperlink"/>
    <w:basedOn w:val="a0"/>
    <w:uiPriority w:val="99"/>
    <w:unhideWhenUsed/>
    <w:rsid w:val="008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1DB6"/>
  </w:style>
  <w:style w:type="character" w:customStyle="1" w:styleId="c6">
    <w:name w:val="c6"/>
    <w:basedOn w:val="a0"/>
    <w:rsid w:val="00CA1DB6"/>
  </w:style>
  <w:style w:type="character" w:customStyle="1" w:styleId="c7">
    <w:name w:val="c7"/>
    <w:basedOn w:val="a0"/>
    <w:rsid w:val="00CA1DB6"/>
  </w:style>
  <w:style w:type="character" w:customStyle="1" w:styleId="c4">
    <w:name w:val="c4"/>
    <w:basedOn w:val="a0"/>
    <w:rsid w:val="00CA1DB6"/>
  </w:style>
  <w:style w:type="character" w:customStyle="1" w:styleId="c61">
    <w:name w:val="c61"/>
    <w:basedOn w:val="a0"/>
    <w:rsid w:val="00CA1DB6"/>
  </w:style>
  <w:style w:type="character" w:customStyle="1" w:styleId="c0">
    <w:name w:val="c0"/>
    <w:basedOn w:val="a0"/>
    <w:rsid w:val="00CA1DB6"/>
  </w:style>
  <w:style w:type="character" w:styleId="a3">
    <w:name w:val="Hyperlink"/>
    <w:basedOn w:val="a0"/>
    <w:uiPriority w:val="99"/>
    <w:unhideWhenUsed/>
    <w:rsid w:val="008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rosinka7304/post326994434" TargetMode="External"/><Relationship Id="rId13" Type="http://schemas.openxmlformats.org/officeDocument/2006/relationships/hyperlink" Target="https://yandex.ru/video/preview/?filmId=5938173327685784733&amp;text=%D0%B2%D0%B5%D1%82%D0%B5%D1%80%D0%B0%D0%BD%D1%8B%20%D0%B2%D0%BE%D0%B2%20%D0%B3%D0%BE%D1%80%D0%BE%D0%B4%D0%B0%20%D0%BD%D0%B8%D0%B6%D0%BD%D0%B5%D0%B2%D0%B0%D1%80%D1%82%D0%BE%D0%B2%D1%81%D0%BA%D0%B0&amp;path=wizard&amp;parent-reqid=1588584534216350-8752771897688242900199-production-app-host-man-web-yp-55&amp;redircnt=158858456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hi.deti.guru/shinel-2/" TargetMode="External"/><Relationship Id="rId12" Type="http://schemas.openxmlformats.org/officeDocument/2006/relationships/hyperlink" Target="https://www.youtube.com/watch?v=1rbgO2HLF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q.hotmo.org/collection/327" TargetMode="External"/><Relationship Id="rId11" Type="http://schemas.openxmlformats.org/officeDocument/2006/relationships/hyperlink" Target="https://bookscafe.net/read/baruzdin_sergey-shel_po_ulice_soldat-54206.html#p2" TargetMode="External"/><Relationship Id="rId5" Type="http://schemas.openxmlformats.org/officeDocument/2006/relationships/hyperlink" Target="https://kopilkaurokov.ru/nachalniyeKlassi/presentacii/rossiia-rodina-moia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8211004598094509203&amp;text=%D0%A1%D0%BB%D1%83%D1%88%D0%B0%D0%BD%D0%B8%D0%B5%20%D0%BC%D1%83%D0%B7%D1%8B%D0%BA%D0%B8%20%D0%A4.%20%D0%A8%D1%83%D0%B1%D0%B5%D1%80%D1%82%20%C2%AB%D0%92%D0%BE%D0%B5%D0%BD%D0%BD%D1%8B%D0%B9%20%D0%BC%D0%B0%D1%80%D1%88%C2%BB&amp;path=wizard&amp;parent-reqid=1588583237577113-677916923955113461100291-prestable-app-host-sas-web-yp-222&amp;redircnt=158858324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Nxbq7Frz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2020-05-04T08:17:00Z</dcterms:created>
  <dcterms:modified xsi:type="dcterms:W3CDTF">2020-05-04T09:36:00Z</dcterms:modified>
</cp:coreProperties>
</file>